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napToGrid w:val="0"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napToGrid w:val="0"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proofErr w:type="gramStart"/>
                      <w:r>
                        <w:rPr>
                          <w:snapToGrid w:val="0"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snapToGrid w:val="0"/>
                          <w:sz w:val="32"/>
                        </w:rPr>
                        <w:t xml:space="preserve">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FD0A67" w:rsidRDefault="00906481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№ </w:t>
                            </w:r>
                            <w:r w:rsidR="00774BEE">
                              <w:rPr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FD0A67" w:rsidRDefault="00906481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№ </w:t>
                      </w:r>
                      <w:r w:rsidR="00774BEE">
                        <w:rPr>
                          <w:sz w:val="28"/>
                          <w:szCs w:val="28"/>
                          <w:u w:val="singl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906481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26.01.2021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170172" w:rsidRDefault="00906481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26.01.2021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DB6170" w:rsidRPr="00DB6170" w:rsidRDefault="00DB6170" w:rsidP="00DB6170">
      <w:pPr>
        <w:suppressAutoHyphens/>
        <w:spacing w:before="480" w:after="480"/>
        <w:jc w:val="center"/>
        <w:rPr>
          <w:b/>
          <w:sz w:val="28"/>
          <w:szCs w:val="28"/>
        </w:rPr>
      </w:pPr>
      <w:r w:rsidRPr="00DB6170">
        <w:rPr>
          <w:b/>
          <w:sz w:val="28"/>
          <w:szCs w:val="28"/>
        </w:rPr>
        <w:t>О разрешении безвозмездной передачи нежилых помещений в собственность Российской Федерации</w:t>
      </w:r>
    </w:p>
    <w:p w:rsidR="00DB6170" w:rsidRPr="00DB6170" w:rsidRDefault="00DB6170" w:rsidP="00DB61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170">
        <w:rPr>
          <w:sz w:val="28"/>
          <w:szCs w:val="28"/>
        </w:rPr>
        <w:t xml:space="preserve">На основании </w:t>
      </w:r>
      <w:r w:rsidRPr="00DB6170">
        <w:rPr>
          <w:sz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DB6170">
        <w:rPr>
          <w:sz w:val="28"/>
          <w:szCs w:val="28"/>
        </w:rPr>
        <w:t>, Устава города Перми</w:t>
      </w:r>
    </w:p>
    <w:p w:rsidR="00DB6170" w:rsidRPr="00DB6170" w:rsidRDefault="00DB6170" w:rsidP="00DB6170">
      <w:pPr>
        <w:autoSpaceDE w:val="0"/>
        <w:autoSpaceDN w:val="0"/>
        <w:adjustRightInd w:val="0"/>
        <w:spacing w:before="240" w:after="240"/>
        <w:jc w:val="center"/>
        <w:rPr>
          <w:b/>
          <w:spacing w:val="50"/>
          <w:sz w:val="28"/>
          <w:szCs w:val="28"/>
        </w:rPr>
      </w:pPr>
      <w:r w:rsidRPr="00DB6170">
        <w:rPr>
          <w:sz w:val="28"/>
          <w:szCs w:val="28"/>
        </w:rPr>
        <w:t xml:space="preserve">Пермская городская Дума </w:t>
      </w:r>
      <w:r w:rsidRPr="00DB6170">
        <w:rPr>
          <w:b/>
          <w:spacing w:val="50"/>
          <w:sz w:val="28"/>
          <w:szCs w:val="28"/>
        </w:rPr>
        <w:t>решила:</w:t>
      </w:r>
    </w:p>
    <w:p w:rsidR="00DB6170" w:rsidRPr="00DB6170" w:rsidRDefault="00DB6170" w:rsidP="00DB61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B6170">
        <w:rPr>
          <w:bCs/>
          <w:sz w:val="28"/>
          <w:szCs w:val="28"/>
        </w:rPr>
        <w:t>1. Разрешить администрации города Перми передать безвозмездно в со</w:t>
      </w:r>
      <w:r w:rsidRPr="00DB6170">
        <w:rPr>
          <w:bCs/>
          <w:sz w:val="28"/>
          <w:szCs w:val="28"/>
        </w:rPr>
        <w:t>б</w:t>
      </w:r>
      <w:r w:rsidRPr="00DB6170">
        <w:rPr>
          <w:bCs/>
          <w:sz w:val="28"/>
          <w:szCs w:val="28"/>
        </w:rPr>
        <w:t xml:space="preserve">ственность Российской Федерации нежилые помещения </w:t>
      </w:r>
      <w:r w:rsidR="00906481">
        <w:rPr>
          <w:bCs/>
          <w:sz w:val="28"/>
          <w:szCs w:val="28"/>
        </w:rPr>
        <w:t xml:space="preserve">по перечню </w:t>
      </w:r>
      <w:r w:rsidRPr="00DB6170">
        <w:rPr>
          <w:bCs/>
          <w:sz w:val="28"/>
          <w:szCs w:val="28"/>
        </w:rPr>
        <w:t>согласно приложению к настоящему решению.</w:t>
      </w:r>
    </w:p>
    <w:p w:rsidR="00DB6170" w:rsidRPr="00DB6170" w:rsidRDefault="00DB6170" w:rsidP="00DB6170">
      <w:pPr>
        <w:ind w:firstLine="709"/>
        <w:contextualSpacing/>
        <w:jc w:val="both"/>
        <w:rPr>
          <w:sz w:val="28"/>
          <w:szCs w:val="28"/>
        </w:rPr>
      </w:pPr>
      <w:r w:rsidRPr="00DB6170">
        <w:rPr>
          <w:sz w:val="28"/>
          <w:szCs w:val="28"/>
        </w:rPr>
        <w:t>2. Настоящее решение вступает в силу со дня его официального опублик</w:t>
      </w:r>
      <w:r w:rsidRPr="00DB6170">
        <w:rPr>
          <w:sz w:val="28"/>
          <w:szCs w:val="28"/>
        </w:rPr>
        <w:t>о</w:t>
      </w:r>
      <w:r w:rsidRPr="00DB6170">
        <w:rPr>
          <w:sz w:val="28"/>
          <w:szCs w:val="28"/>
        </w:rPr>
        <w:t>вания в печатном средстве массовой информации «Официальный бюллетень о</w:t>
      </w:r>
      <w:r w:rsidRPr="00DB6170">
        <w:rPr>
          <w:sz w:val="28"/>
          <w:szCs w:val="28"/>
        </w:rPr>
        <w:t>р</w:t>
      </w:r>
      <w:r w:rsidRPr="00DB6170">
        <w:rPr>
          <w:sz w:val="28"/>
          <w:szCs w:val="28"/>
        </w:rPr>
        <w:t>ганов местного самоуправления муниципального образования город Пермь».</w:t>
      </w:r>
    </w:p>
    <w:p w:rsidR="00DB6170" w:rsidRPr="00DB6170" w:rsidRDefault="00DB6170" w:rsidP="00DB617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6170">
        <w:rPr>
          <w:sz w:val="28"/>
          <w:szCs w:val="28"/>
        </w:rPr>
        <w:t>3. Опубликовать настоящее решение в печатном средстве массовой инфо</w:t>
      </w:r>
      <w:r w:rsidRPr="00DB6170">
        <w:rPr>
          <w:sz w:val="28"/>
          <w:szCs w:val="28"/>
        </w:rPr>
        <w:t>р</w:t>
      </w:r>
      <w:r w:rsidRPr="00DB6170">
        <w:rPr>
          <w:sz w:val="28"/>
          <w:szCs w:val="28"/>
        </w:rPr>
        <w:t>мации «Официальный бюллетень органов местного самоуправления муниципал</w:t>
      </w:r>
      <w:r w:rsidRPr="00DB6170">
        <w:rPr>
          <w:sz w:val="28"/>
          <w:szCs w:val="28"/>
        </w:rPr>
        <w:t>ь</w:t>
      </w:r>
      <w:r w:rsidRPr="00DB6170">
        <w:rPr>
          <w:sz w:val="28"/>
          <w:szCs w:val="28"/>
        </w:rPr>
        <w:t>ного образования город Пермь», а также опубликовать (обнародовать) настоящее решение на официальном сайте муниципального образования город Пермь в и</w:t>
      </w:r>
      <w:r w:rsidRPr="00DB6170">
        <w:rPr>
          <w:sz w:val="28"/>
          <w:szCs w:val="28"/>
        </w:rPr>
        <w:t>н</w:t>
      </w:r>
      <w:r w:rsidRPr="00DB6170">
        <w:rPr>
          <w:sz w:val="28"/>
          <w:szCs w:val="28"/>
        </w:rPr>
        <w:t>формационно-телекоммуникационной сети Интернет.</w:t>
      </w:r>
    </w:p>
    <w:p w:rsidR="00DB6170" w:rsidRPr="00DB6170" w:rsidRDefault="00DB6170" w:rsidP="00DB617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B6170">
        <w:rPr>
          <w:sz w:val="28"/>
          <w:szCs w:val="28"/>
        </w:rPr>
        <w:t xml:space="preserve">4. </w:t>
      </w:r>
      <w:proofErr w:type="gramStart"/>
      <w:r w:rsidRPr="00DB6170">
        <w:rPr>
          <w:sz w:val="28"/>
          <w:szCs w:val="28"/>
        </w:rPr>
        <w:t>Контроль за</w:t>
      </w:r>
      <w:proofErr w:type="gramEnd"/>
      <w:r w:rsidRPr="00DB6170">
        <w:rPr>
          <w:sz w:val="28"/>
          <w:szCs w:val="28"/>
        </w:rPr>
        <w:t xml:space="preserve"> исполнением настоящего решения возложить на комитет Пермской городской Думы</w:t>
      </w:r>
      <w:r w:rsidRPr="00DB6170">
        <w:rPr>
          <w:i/>
          <w:color w:val="FF0000"/>
          <w:sz w:val="28"/>
          <w:szCs w:val="28"/>
        </w:rPr>
        <w:t xml:space="preserve"> </w:t>
      </w:r>
      <w:r w:rsidRPr="00DB6170">
        <w:rPr>
          <w:sz w:val="28"/>
          <w:szCs w:val="28"/>
        </w:rPr>
        <w:t>по инвестициям и управлению муниципальными р</w:t>
      </w:r>
      <w:r w:rsidRPr="00DB6170">
        <w:rPr>
          <w:sz w:val="28"/>
          <w:szCs w:val="28"/>
        </w:rPr>
        <w:t>е</w:t>
      </w:r>
      <w:r w:rsidRPr="00DB6170">
        <w:rPr>
          <w:sz w:val="28"/>
          <w:szCs w:val="28"/>
        </w:rPr>
        <w:t>сурсами.</w:t>
      </w:r>
    </w:p>
    <w:p w:rsidR="001B38F0" w:rsidRDefault="001B38F0" w:rsidP="001B38F0">
      <w:pPr>
        <w:widowControl w:val="0"/>
        <w:tabs>
          <w:tab w:val="left" w:pos="8505"/>
        </w:tabs>
        <w:spacing w:befor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исполняющий </w:t>
      </w:r>
    </w:p>
    <w:p w:rsidR="001B38F0" w:rsidRDefault="001B38F0" w:rsidP="001B38F0">
      <w:pPr>
        <w:widowControl w:val="0"/>
        <w:tabs>
          <w:tab w:val="left" w:pos="85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полномочия п</w:t>
      </w:r>
      <w:r w:rsidRPr="00E641E2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 xml:space="preserve">я </w:t>
      </w:r>
    </w:p>
    <w:p w:rsidR="001B38F0" w:rsidRPr="00E641E2" w:rsidRDefault="001B38F0" w:rsidP="001B38F0">
      <w:pPr>
        <w:widowControl w:val="0"/>
        <w:tabs>
          <w:tab w:val="left" w:pos="85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Пермской городской Думы                                                                      Д.В. Малютин</w:t>
      </w:r>
    </w:p>
    <w:p w:rsidR="00405917" w:rsidRPr="00405917" w:rsidRDefault="00307674" w:rsidP="00DB6170">
      <w:pPr>
        <w:pStyle w:val="ac"/>
        <w:tabs>
          <w:tab w:val="right" w:pos="99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857CA" wp14:editId="36ACD319">
                <wp:simplePos x="0" y="0"/>
                <wp:positionH relativeFrom="column">
                  <wp:posOffset>17780</wp:posOffset>
                </wp:positionH>
                <wp:positionV relativeFrom="paragraph">
                  <wp:posOffset>528320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D7236A" w:rsidRDefault="002560BB" w:rsidP="00DF55C7">
                            <w:r>
                              <w:t>В</w:t>
                            </w:r>
                            <w:r w:rsidR="00764167">
                              <w:t>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proofErr w:type="spellStart"/>
                            <w:r>
                              <w:t>Л.Я.Сиряченко-Полойко</w:t>
                            </w:r>
                            <w:proofErr w:type="spellEnd"/>
                          </w:p>
                          <w:p w:rsidR="00D7236A" w:rsidRDefault="009C7196" w:rsidP="00DF55C7">
                            <w:r>
                              <w:t xml:space="preserve">       09.</w:t>
                            </w:r>
                            <w:r w:rsidR="002560BB">
                              <w:t>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5" o:spid="_x0000_s1029" type="#_x0000_t202" style="position:absolute;margin-left:1.4pt;margin-top:41.6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puJV83AAAAAkBAAAPAAAAAAAAAAAAAAAAAOEEAABkcnMvZG93bnJldi54bWxQSwUGAAAAAAQA&#10;BADzAAAA6gUAAAAA&#10;" stroked="f">
                <v:textbox inset="0,0,0,0">
                  <w:txbxContent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D7236A" w:rsidRDefault="002560BB" w:rsidP="00DF55C7">
                      <w:r>
                        <w:t>В</w:t>
                      </w:r>
                      <w:r w:rsidR="00764167">
                        <w:t>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proofErr w:type="spellStart"/>
                      <w:r>
                        <w:t>Л.Я.Сиряченко-Полойко</w:t>
                      </w:r>
                      <w:proofErr w:type="spellEnd"/>
                    </w:p>
                    <w:p w:rsidR="00D7236A" w:rsidRDefault="009C7196" w:rsidP="00DF55C7">
                      <w:r>
                        <w:t xml:space="preserve">       09.</w:t>
                      </w:r>
                      <w:r w:rsidR="002560BB">
                        <w:t>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DB6170" w:rsidRDefault="00DB6170" w:rsidP="00405917">
      <w:pPr>
        <w:sectPr w:rsidR="00DB6170" w:rsidSect="00CE4254">
          <w:headerReference w:type="even" r:id="rId9"/>
          <w:headerReference w:type="default" r:id="rId10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DB6170" w:rsidRPr="00DB6170" w:rsidRDefault="00DB6170" w:rsidP="00DB6170">
      <w:pPr>
        <w:ind w:left="11199"/>
        <w:rPr>
          <w:sz w:val="28"/>
          <w:szCs w:val="28"/>
        </w:rPr>
      </w:pPr>
      <w:r w:rsidRPr="00DB6170">
        <w:rPr>
          <w:sz w:val="28"/>
          <w:szCs w:val="28"/>
        </w:rPr>
        <w:lastRenderedPageBreak/>
        <w:t xml:space="preserve">ПРИЛОЖЕНИЕ </w:t>
      </w:r>
    </w:p>
    <w:p w:rsidR="00DB6170" w:rsidRPr="00DB6170" w:rsidRDefault="00DB6170" w:rsidP="00DB6170">
      <w:pPr>
        <w:ind w:left="11199"/>
        <w:rPr>
          <w:sz w:val="28"/>
          <w:szCs w:val="28"/>
        </w:rPr>
      </w:pPr>
      <w:r w:rsidRPr="00DB6170">
        <w:rPr>
          <w:sz w:val="28"/>
          <w:szCs w:val="28"/>
        </w:rPr>
        <w:t>к решению</w:t>
      </w:r>
    </w:p>
    <w:p w:rsidR="00DB6170" w:rsidRDefault="00DB6170" w:rsidP="00DB6170">
      <w:pPr>
        <w:ind w:left="11199"/>
        <w:rPr>
          <w:sz w:val="28"/>
          <w:szCs w:val="28"/>
        </w:rPr>
      </w:pPr>
      <w:r w:rsidRPr="00DB6170">
        <w:rPr>
          <w:sz w:val="28"/>
          <w:szCs w:val="28"/>
        </w:rPr>
        <w:t xml:space="preserve">Пермской городской Думы </w:t>
      </w:r>
    </w:p>
    <w:p w:rsidR="00906481" w:rsidRPr="00DB6170" w:rsidRDefault="00906481" w:rsidP="00DB6170">
      <w:pPr>
        <w:ind w:left="11199"/>
        <w:rPr>
          <w:sz w:val="28"/>
          <w:szCs w:val="28"/>
        </w:rPr>
      </w:pPr>
      <w:r>
        <w:rPr>
          <w:sz w:val="28"/>
          <w:szCs w:val="28"/>
        </w:rPr>
        <w:t xml:space="preserve">от 26.01.2021 № </w:t>
      </w:r>
      <w:r w:rsidR="00774BEE">
        <w:rPr>
          <w:sz w:val="28"/>
          <w:szCs w:val="28"/>
        </w:rPr>
        <w:t>6</w:t>
      </w:r>
    </w:p>
    <w:p w:rsidR="00DB6170" w:rsidRDefault="00DB6170" w:rsidP="00DB6170">
      <w:pPr>
        <w:jc w:val="center"/>
        <w:rPr>
          <w:sz w:val="28"/>
          <w:szCs w:val="28"/>
        </w:rPr>
      </w:pPr>
    </w:p>
    <w:p w:rsidR="00906481" w:rsidRPr="00DB6170" w:rsidRDefault="00906481" w:rsidP="00DB6170">
      <w:pPr>
        <w:jc w:val="center"/>
        <w:rPr>
          <w:sz w:val="28"/>
          <w:szCs w:val="28"/>
        </w:rPr>
      </w:pPr>
    </w:p>
    <w:p w:rsidR="00DB6170" w:rsidRDefault="00906481" w:rsidP="00906481">
      <w:pPr>
        <w:jc w:val="center"/>
        <w:rPr>
          <w:b/>
          <w:sz w:val="28"/>
          <w:szCs w:val="28"/>
        </w:rPr>
      </w:pPr>
      <w:r w:rsidRPr="00906481">
        <w:rPr>
          <w:b/>
          <w:sz w:val="28"/>
          <w:szCs w:val="28"/>
        </w:rPr>
        <w:t>Перечень нежилых помещений для передачи безвозмездно в собственность Российской Федерации</w:t>
      </w:r>
    </w:p>
    <w:p w:rsidR="00906481" w:rsidRPr="00DB6170" w:rsidRDefault="00906481" w:rsidP="00DB6170">
      <w:pPr>
        <w:rPr>
          <w:sz w:val="28"/>
          <w:szCs w:val="28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618"/>
        <w:gridCol w:w="3673"/>
        <w:gridCol w:w="3408"/>
        <w:gridCol w:w="1450"/>
        <w:gridCol w:w="2802"/>
        <w:gridCol w:w="1602"/>
      </w:tblGrid>
      <w:tr w:rsidR="00DB6170" w:rsidRPr="00DB6170" w:rsidTr="00906481">
        <w:trPr>
          <w:trHeight w:val="20"/>
        </w:trPr>
        <w:tc>
          <w:tcPr>
            <w:tcW w:w="222" w:type="pct"/>
            <w:shd w:val="clear" w:color="auto" w:fill="auto"/>
            <w:hideMark/>
          </w:tcPr>
          <w:p w:rsidR="00DB6170" w:rsidRPr="00DB6170" w:rsidRDefault="00DB6170" w:rsidP="00DB6170">
            <w:pPr>
              <w:jc w:val="center"/>
              <w:rPr>
                <w:color w:val="000000"/>
                <w:sz w:val="28"/>
                <w:szCs w:val="28"/>
              </w:rPr>
            </w:pPr>
            <w:r w:rsidRPr="00DB617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1" w:type="pct"/>
            <w:shd w:val="clear" w:color="auto" w:fill="auto"/>
            <w:hideMark/>
          </w:tcPr>
          <w:p w:rsidR="00DB6170" w:rsidRPr="00DB6170" w:rsidRDefault="00DB6170" w:rsidP="00DB6170">
            <w:pPr>
              <w:jc w:val="center"/>
              <w:rPr>
                <w:color w:val="000000"/>
                <w:sz w:val="28"/>
                <w:szCs w:val="28"/>
              </w:rPr>
            </w:pPr>
            <w:r w:rsidRPr="00DB6170">
              <w:rPr>
                <w:color w:val="000000"/>
                <w:sz w:val="28"/>
                <w:szCs w:val="28"/>
              </w:rPr>
              <w:t>Реестровый номер</w:t>
            </w:r>
          </w:p>
        </w:tc>
        <w:tc>
          <w:tcPr>
            <w:tcW w:w="1206" w:type="pct"/>
            <w:shd w:val="clear" w:color="auto" w:fill="auto"/>
            <w:hideMark/>
          </w:tcPr>
          <w:p w:rsidR="00DB6170" w:rsidRPr="00DB6170" w:rsidRDefault="00DB6170" w:rsidP="00DB6170">
            <w:pPr>
              <w:jc w:val="center"/>
              <w:rPr>
                <w:color w:val="000000"/>
                <w:sz w:val="28"/>
                <w:szCs w:val="28"/>
              </w:rPr>
            </w:pPr>
            <w:r w:rsidRPr="00DB6170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119" w:type="pct"/>
            <w:shd w:val="clear" w:color="auto" w:fill="auto"/>
            <w:hideMark/>
          </w:tcPr>
          <w:p w:rsidR="00DB6170" w:rsidRPr="00DB6170" w:rsidRDefault="00DB6170" w:rsidP="00DB6170">
            <w:pPr>
              <w:jc w:val="center"/>
              <w:rPr>
                <w:color w:val="000000"/>
                <w:sz w:val="28"/>
                <w:szCs w:val="28"/>
              </w:rPr>
            </w:pPr>
            <w:r w:rsidRPr="00DB6170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76" w:type="pct"/>
            <w:shd w:val="clear" w:color="auto" w:fill="auto"/>
            <w:hideMark/>
          </w:tcPr>
          <w:p w:rsidR="00DB6170" w:rsidRPr="00DB6170" w:rsidRDefault="00DB6170" w:rsidP="00DB6170">
            <w:pPr>
              <w:jc w:val="center"/>
              <w:rPr>
                <w:color w:val="000000"/>
                <w:sz w:val="28"/>
                <w:szCs w:val="28"/>
              </w:rPr>
            </w:pPr>
            <w:r w:rsidRPr="00DB6170">
              <w:rPr>
                <w:color w:val="000000"/>
                <w:sz w:val="28"/>
                <w:szCs w:val="28"/>
              </w:rPr>
              <w:t>Площадь, кв. м</w:t>
            </w:r>
          </w:p>
        </w:tc>
        <w:tc>
          <w:tcPr>
            <w:tcW w:w="920" w:type="pct"/>
            <w:shd w:val="clear" w:color="auto" w:fill="auto"/>
            <w:hideMark/>
          </w:tcPr>
          <w:p w:rsidR="00DB6170" w:rsidRPr="00DB6170" w:rsidRDefault="00DB6170" w:rsidP="00DB6170">
            <w:pPr>
              <w:jc w:val="center"/>
              <w:rPr>
                <w:color w:val="000000"/>
                <w:sz w:val="28"/>
                <w:szCs w:val="28"/>
              </w:rPr>
            </w:pPr>
            <w:r w:rsidRPr="00DB6170">
              <w:rPr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526" w:type="pct"/>
            <w:shd w:val="clear" w:color="auto" w:fill="auto"/>
            <w:hideMark/>
          </w:tcPr>
          <w:p w:rsidR="00DB6170" w:rsidRPr="00DB6170" w:rsidRDefault="00DB6170" w:rsidP="00DB6170">
            <w:pPr>
              <w:jc w:val="center"/>
              <w:rPr>
                <w:color w:val="000000"/>
                <w:sz w:val="28"/>
                <w:szCs w:val="28"/>
              </w:rPr>
            </w:pPr>
            <w:r w:rsidRPr="00DB6170">
              <w:rPr>
                <w:color w:val="000000"/>
                <w:sz w:val="28"/>
                <w:szCs w:val="28"/>
              </w:rPr>
              <w:t>Балансовая стоимость, руб.</w:t>
            </w:r>
          </w:p>
        </w:tc>
      </w:tr>
      <w:tr w:rsidR="00DB6170" w:rsidRPr="00DB6170" w:rsidTr="00906481">
        <w:trPr>
          <w:trHeight w:val="20"/>
        </w:trPr>
        <w:tc>
          <w:tcPr>
            <w:tcW w:w="222" w:type="pct"/>
            <w:shd w:val="clear" w:color="auto" w:fill="auto"/>
            <w:hideMark/>
          </w:tcPr>
          <w:p w:rsidR="00DB6170" w:rsidRPr="00DB6170" w:rsidRDefault="00DB6170" w:rsidP="00DB6170">
            <w:pPr>
              <w:jc w:val="center"/>
              <w:rPr>
                <w:color w:val="000000"/>
                <w:sz w:val="28"/>
                <w:szCs w:val="28"/>
              </w:rPr>
            </w:pPr>
            <w:r w:rsidRPr="00DB61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1" w:type="pct"/>
            <w:shd w:val="clear" w:color="auto" w:fill="auto"/>
            <w:hideMark/>
          </w:tcPr>
          <w:p w:rsidR="00DB6170" w:rsidRPr="00DB6170" w:rsidRDefault="00DB6170" w:rsidP="00DB6170">
            <w:pPr>
              <w:jc w:val="center"/>
              <w:rPr>
                <w:color w:val="000000"/>
                <w:sz w:val="28"/>
                <w:szCs w:val="28"/>
              </w:rPr>
            </w:pPr>
            <w:r w:rsidRPr="00DB6170">
              <w:rPr>
                <w:color w:val="000000"/>
                <w:sz w:val="28"/>
                <w:szCs w:val="28"/>
              </w:rPr>
              <w:t>20235</w:t>
            </w:r>
          </w:p>
        </w:tc>
        <w:tc>
          <w:tcPr>
            <w:tcW w:w="1206" w:type="pct"/>
            <w:shd w:val="clear" w:color="auto" w:fill="auto"/>
            <w:hideMark/>
          </w:tcPr>
          <w:p w:rsidR="00DB6170" w:rsidRPr="00DB6170" w:rsidRDefault="00DB6170" w:rsidP="00DB6170">
            <w:pPr>
              <w:rPr>
                <w:color w:val="000000"/>
                <w:sz w:val="28"/>
                <w:szCs w:val="28"/>
              </w:rPr>
            </w:pPr>
            <w:r w:rsidRPr="00DB6170">
              <w:rPr>
                <w:color w:val="000000"/>
                <w:sz w:val="28"/>
                <w:szCs w:val="28"/>
              </w:rPr>
              <w:t>г. Пермь, Индустриальный район, ул. Мира, д. 107</w:t>
            </w:r>
          </w:p>
        </w:tc>
        <w:tc>
          <w:tcPr>
            <w:tcW w:w="1119" w:type="pct"/>
            <w:shd w:val="clear" w:color="auto" w:fill="auto"/>
            <w:hideMark/>
          </w:tcPr>
          <w:p w:rsidR="00DB6170" w:rsidRPr="00DB6170" w:rsidRDefault="00DB6170" w:rsidP="00906481">
            <w:pPr>
              <w:jc w:val="both"/>
              <w:rPr>
                <w:color w:val="000000"/>
                <w:sz w:val="28"/>
                <w:szCs w:val="28"/>
              </w:rPr>
            </w:pPr>
            <w:r w:rsidRPr="00DB6170">
              <w:rPr>
                <w:color w:val="000000"/>
                <w:sz w:val="28"/>
                <w:szCs w:val="28"/>
              </w:rPr>
              <w:t xml:space="preserve">помещение (№ 21 – 48), назначение: нежилое, </w:t>
            </w:r>
          </w:p>
          <w:p w:rsidR="00DB6170" w:rsidRPr="00DB6170" w:rsidRDefault="00DB6170" w:rsidP="00906481">
            <w:pPr>
              <w:jc w:val="both"/>
              <w:rPr>
                <w:color w:val="000000"/>
                <w:sz w:val="28"/>
                <w:szCs w:val="28"/>
              </w:rPr>
            </w:pPr>
            <w:r w:rsidRPr="00DB6170">
              <w:rPr>
                <w:color w:val="000000"/>
                <w:sz w:val="28"/>
                <w:szCs w:val="28"/>
              </w:rPr>
              <w:t>1 этаж</w:t>
            </w:r>
          </w:p>
        </w:tc>
        <w:tc>
          <w:tcPr>
            <w:tcW w:w="476" w:type="pct"/>
            <w:shd w:val="clear" w:color="auto" w:fill="auto"/>
            <w:vAlign w:val="bottom"/>
            <w:hideMark/>
          </w:tcPr>
          <w:p w:rsidR="00DB6170" w:rsidRPr="00DB6170" w:rsidRDefault="00DB6170" w:rsidP="00906481">
            <w:pPr>
              <w:jc w:val="center"/>
              <w:rPr>
                <w:color w:val="000000"/>
                <w:sz w:val="28"/>
                <w:szCs w:val="28"/>
              </w:rPr>
            </w:pPr>
            <w:r w:rsidRPr="00DB6170">
              <w:rPr>
                <w:color w:val="000000"/>
                <w:sz w:val="28"/>
                <w:szCs w:val="28"/>
              </w:rPr>
              <w:t>241,6</w:t>
            </w:r>
          </w:p>
        </w:tc>
        <w:tc>
          <w:tcPr>
            <w:tcW w:w="920" w:type="pct"/>
            <w:shd w:val="clear" w:color="auto" w:fill="auto"/>
            <w:hideMark/>
          </w:tcPr>
          <w:p w:rsidR="00DB6170" w:rsidRPr="00DB6170" w:rsidRDefault="00DB6170" w:rsidP="00DB6170">
            <w:pPr>
              <w:jc w:val="center"/>
              <w:rPr>
                <w:color w:val="000000"/>
                <w:sz w:val="28"/>
                <w:szCs w:val="28"/>
              </w:rPr>
            </w:pPr>
            <w:r w:rsidRPr="00DB6170">
              <w:rPr>
                <w:color w:val="000000"/>
                <w:sz w:val="28"/>
                <w:szCs w:val="28"/>
              </w:rPr>
              <w:t>59:01:4410876:1780</w:t>
            </w:r>
          </w:p>
        </w:tc>
        <w:tc>
          <w:tcPr>
            <w:tcW w:w="526" w:type="pct"/>
            <w:shd w:val="clear" w:color="auto" w:fill="auto"/>
            <w:vAlign w:val="bottom"/>
          </w:tcPr>
          <w:p w:rsidR="00DB6170" w:rsidRPr="00DB6170" w:rsidRDefault="00DB6170" w:rsidP="00906481">
            <w:pPr>
              <w:jc w:val="center"/>
              <w:rPr>
                <w:color w:val="000000"/>
                <w:sz w:val="28"/>
                <w:szCs w:val="28"/>
              </w:rPr>
            </w:pPr>
            <w:r w:rsidRPr="00DB6170">
              <w:rPr>
                <w:color w:val="000000"/>
                <w:sz w:val="28"/>
                <w:szCs w:val="28"/>
              </w:rPr>
              <w:t>509225,06</w:t>
            </w:r>
          </w:p>
        </w:tc>
      </w:tr>
      <w:tr w:rsidR="00DB6170" w:rsidRPr="00DB6170" w:rsidTr="00906481">
        <w:trPr>
          <w:trHeight w:val="20"/>
        </w:trPr>
        <w:tc>
          <w:tcPr>
            <w:tcW w:w="222" w:type="pct"/>
            <w:shd w:val="clear" w:color="auto" w:fill="auto"/>
            <w:hideMark/>
          </w:tcPr>
          <w:p w:rsidR="00DB6170" w:rsidRPr="00DB6170" w:rsidRDefault="00DB6170" w:rsidP="00DB6170">
            <w:pPr>
              <w:jc w:val="center"/>
              <w:rPr>
                <w:color w:val="000000"/>
                <w:sz w:val="28"/>
                <w:szCs w:val="28"/>
              </w:rPr>
            </w:pPr>
            <w:r w:rsidRPr="00DB61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1" w:type="pct"/>
            <w:shd w:val="clear" w:color="auto" w:fill="auto"/>
            <w:hideMark/>
          </w:tcPr>
          <w:p w:rsidR="00DB6170" w:rsidRPr="00DB6170" w:rsidRDefault="00DB6170" w:rsidP="00DB6170">
            <w:pPr>
              <w:jc w:val="center"/>
              <w:rPr>
                <w:color w:val="000000"/>
                <w:sz w:val="28"/>
                <w:szCs w:val="28"/>
              </w:rPr>
            </w:pPr>
            <w:r w:rsidRPr="00DB6170">
              <w:rPr>
                <w:color w:val="000000"/>
                <w:sz w:val="28"/>
                <w:szCs w:val="28"/>
              </w:rPr>
              <w:t>175422</w:t>
            </w:r>
          </w:p>
        </w:tc>
        <w:tc>
          <w:tcPr>
            <w:tcW w:w="1206" w:type="pct"/>
            <w:shd w:val="clear" w:color="auto" w:fill="auto"/>
            <w:hideMark/>
          </w:tcPr>
          <w:p w:rsidR="00DB6170" w:rsidRPr="00DB6170" w:rsidRDefault="00DB6170" w:rsidP="00DB6170">
            <w:pPr>
              <w:rPr>
                <w:color w:val="000000"/>
                <w:sz w:val="28"/>
                <w:szCs w:val="28"/>
              </w:rPr>
            </w:pPr>
            <w:r w:rsidRPr="00DB6170">
              <w:rPr>
                <w:color w:val="000000"/>
                <w:sz w:val="28"/>
                <w:szCs w:val="28"/>
              </w:rPr>
              <w:t xml:space="preserve">г. Пермь, Ленинский район, </w:t>
            </w:r>
          </w:p>
          <w:p w:rsidR="00DB6170" w:rsidRPr="00DB6170" w:rsidRDefault="00DB6170" w:rsidP="00DB6170">
            <w:pPr>
              <w:rPr>
                <w:color w:val="000000"/>
                <w:sz w:val="28"/>
                <w:szCs w:val="28"/>
              </w:rPr>
            </w:pPr>
            <w:r w:rsidRPr="00DB6170">
              <w:rPr>
                <w:color w:val="000000"/>
                <w:sz w:val="28"/>
                <w:szCs w:val="28"/>
              </w:rPr>
              <w:t>ул. Екатерининская, д. 44</w:t>
            </w:r>
          </w:p>
        </w:tc>
        <w:tc>
          <w:tcPr>
            <w:tcW w:w="1119" w:type="pct"/>
            <w:shd w:val="clear" w:color="auto" w:fill="auto"/>
            <w:hideMark/>
          </w:tcPr>
          <w:p w:rsidR="00DB6170" w:rsidRPr="00DB6170" w:rsidRDefault="00DB6170" w:rsidP="00906481">
            <w:pPr>
              <w:jc w:val="both"/>
              <w:rPr>
                <w:color w:val="000000"/>
                <w:sz w:val="28"/>
                <w:szCs w:val="28"/>
              </w:rPr>
            </w:pPr>
            <w:r w:rsidRPr="00DB6170">
              <w:rPr>
                <w:color w:val="000000"/>
                <w:sz w:val="28"/>
                <w:szCs w:val="28"/>
              </w:rPr>
              <w:t xml:space="preserve">помещение (№ 15, 16), назначение: нежилое, </w:t>
            </w:r>
          </w:p>
          <w:p w:rsidR="00DB6170" w:rsidRPr="00DB6170" w:rsidRDefault="00DB6170" w:rsidP="00906481">
            <w:pPr>
              <w:jc w:val="both"/>
              <w:rPr>
                <w:color w:val="000000"/>
                <w:sz w:val="28"/>
                <w:szCs w:val="28"/>
              </w:rPr>
            </w:pPr>
            <w:r w:rsidRPr="00DB6170">
              <w:rPr>
                <w:color w:val="000000"/>
                <w:sz w:val="28"/>
                <w:szCs w:val="28"/>
              </w:rPr>
              <w:t>1 этаж</w:t>
            </w:r>
          </w:p>
        </w:tc>
        <w:tc>
          <w:tcPr>
            <w:tcW w:w="476" w:type="pct"/>
            <w:shd w:val="clear" w:color="auto" w:fill="auto"/>
            <w:vAlign w:val="bottom"/>
            <w:hideMark/>
          </w:tcPr>
          <w:p w:rsidR="00DB6170" w:rsidRPr="00DB6170" w:rsidRDefault="00DB6170" w:rsidP="00906481">
            <w:pPr>
              <w:jc w:val="center"/>
              <w:rPr>
                <w:color w:val="000000"/>
                <w:sz w:val="28"/>
                <w:szCs w:val="28"/>
              </w:rPr>
            </w:pPr>
            <w:r w:rsidRPr="00DB6170">
              <w:rPr>
                <w:color w:val="000000"/>
                <w:sz w:val="28"/>
                <w:szCs w:val="28"/>
              </w:rPr>
              <w:t>63,3</w:t>
            </w:r>
          </w:p>
        </w:tc>
        <w:tc>
          <w:tcPr>
            <w:tcW w:w="920" w:type="pct"/>
            <w:shd w:val="clear" w:color="auto" w:fill="auto"/>
            <w:hideMark/>
          </w:tcPr>
          <w:p w:rsidR="00DB6170" w:rsidRPr="00DB6170" w:rsidRDefault="00DB6170" w:rsidP="00DB6170">
            <w:pPr>
              <w:jc w:val="center"/>
              <w:rPr>
                <w:color w:val="000000"/>
                <w:sz w:val="28"/>
                <w:szCs w:val="28"/>
              </w:rPr>
            </w:pPr>
            <w:r w:rsidRPr="00DB6170">
              <w:rPr>
                <w:color w:val="000000"/>
                <w:sz w:val="28"/>
                <w:szCs w:val="28"/>
              </w:rPr>
              <w:t>59:01:4410112:65</w:t>
            </w:r>
          </w:p>
        </w:tc>
        <w:tc>
          <w:tcPr>
            <w:tcW w:w="526" w:type="pct"/>
            <w:shd w:val="clear" w:color="auto" w:fill="auto"/>
            <w:vAlign w:val="bottom"/>
          </w:tcPr>
          <w:p w:rsidR="00DB6170" w:rsidRPr="00DB6170" w:rsidRDefault="00DB6170" w:rsidP="00906481">
            <w:pPr>
              <w:jc w:val="center"/>
              <w:rPr>
                <w:color w:val="000000"/>
                <w:sz w:val="28"/>
                <w:szCs w:val="28"/>
              </w:rPr>
            </w:pPr>
            <w:r w:rsidRPr="00DB6170">
              <w:rPr>
                <w:color w:val="000000"/>
                <w:sz w:val="28"/>
                <w:szCs w:val="28"/>
              </w:rPr>
              <w:t>274496,00</w:t>
            </w:r>
          </w:p>
        </w:tc>
      </w:tr>
      <w:tr w:rsidR="00DB6170" w:rsidRPr="00DB6170" w:rsidTr="00906481">
        <w:trPr>
          <w:trHeight w:val="20"/>
        </w:trPr>
        <w:tc>
          <w:tcPr>
            <w:tcW w:w="222" w:type="pct"/>
            <w:shd w:val="clear" w:color="auto" w:fill="auto"/>
          </w:tcPr>
          <w:p w:rsidR="00DB6170" w:rsidRPr="00DB6170" w:rsidRDefault="00DB6170" w:rsidP="00DB6170">
            <w:pPr>
              <w:jc w:val="center"/>
              <w:rPr>
                <w:color w:val="000000"/>
                <w:sz w:val="28"/>
                <w:szCs w:val="28"/>
              </w:rPr>
            </w:pPr>
            <w:r w:rsidRPr="00DB61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1" w:type="pct"/>
            <w:shd w:val="clear" w:color="auto" w:fill="auto"/>
          </w:tcPr>
          <w:p w:rsidR="00DB6170" w:rsidRPr="00DB6170" w:rsidRDefault="00DB6170" w:rsidP="00DB6170">
            <w:pPr>
              <w:jc w:val="center"/>
              <w:rPr>
                <w:color w:val="000000"/>
                <w:sz w:val="28"/>
                <w:szCs w:val="28"/>
              </w:rPr>
            </w:pPr>
            <w:r w:rsidRPr="00DB6170">
              <w:rPr>
                <w:color w:val="000000"/>
                <w:sz w:val="28"/>
                <w:szCs w:val="28"/>
              </w:rPr>
              <w:t>16693</w:t>
            </w:r>
          </w:p>
        </w:tc>
        <w:tc>
          <w:tcPr>
            <w:tcW w:w="1206" w:type="pct"/>
            <w:shd w:val="clear" w:color="auto" w:fill="auto"/>
          </w:tcPr>
          <w:p w:rsidR="00DB6170" w:rsidRPr="00DB6170" w:rsidRDefault="00DB6170" w:rsidP="00DB6170">
            <w:pPr>
              <w:rPr>
                <w:color w:val="000000"/>
                <w:sz w:val="28"/>
                <w:szCs w:val="28"/>
              </w:rPr>
            </w:pPr>
            <w:r w:rsidRPr="00DB6170">
              <w:rPr>
                <w:color w:val="000000"/>
                <w:sz w:val="28"/>
                <w:szCs w:val="28"/>
              </w:rPr>
              <w:t xml:space="preserve">г. Пермь, Ленинский район, </w:t>
            </w:r>
          </w:p>
          <w:p w:rsidR="00DB6170" w:rsidRPr="00DB6170" w:rsidRDefault="00DB6170" w:rsidP="00DB6170">
            <w:pPr>
              <w:rPr>
                <w:color w:val="000000"/>
                <w:sz w:val="28"/>
                <w:szCs w:val="28"/>
              </w:rPr>
            </w:pPr>
            <w:r w:rsidRPr="00DB6170">
              <w:rPr>
                <w:color w:val="000000"/>
                <w:sz w:val="28"/>
                <w:szCs w:val="28"/>
              </w:rPr>
              <w:t>ул. Екатерининская, д. 190</w:t>
            </w:r>
          </w:p>
        </w:tc>
        <w:tc>
          <w:tcPr>
            <w:tcW w:w="1119" w:type="pct"/>
            <w:shd w:val="clear" w:color="auto" w:fill="auto"/>
          </w:tcPr>
          <w:p w:rsidR="00DB6170" w:rsidRPr="00DB6170" w:rsidRDefault="00DB6170" w:rsidP="00906481">
            <w:pPr>
              <w:jc w:val="both"/>
              <w:rPr>
                <w:color w:val="000000"/>
                <w:sz w:val="28"/>
                <w:szCs w:val="28"/>
              </w:rPr>
            </w:pPr>
            <w:r w:rsidRPr="00DB6170">
              <w:rPr>
                <w:color w:val="000000"/>
                <w:sz w:val="28"/>
                <w:szCs w:val="28"/>
              </w:rPr>
              <w:t xml:space="preserve">помещение (№ 20 – 33), назначение: нежилое, </w:t>
            </w:r>
          </w:p>
          <w:p w:rsidR="00DB6170" w:rsidRPr="00DB6170" w:rsidRDefault="00DB6170" w:rsidP="00906481">
            <w:pPr>
              <w:jc w:val="both"/>
              <w:rPr>
                <w:color w:val="000000"/>
                <w:sz w:val="28"/>
                <w:szCs w:val="28"/>
              </w:rPr>
            </w:pPr>
            <w:r w:rsidRPr="00DB6170">
              <w:rPr>
                <w:color w:val="000000"/>
                <w:sz w:val="28"/>
                <w:szCs w:val="28"/>
              </w:rPr>
              <w:t>1 этаж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DB6170" w:rsidRPr="00DB6170" w:rsidRDefault="00DB6170" w:rsidP="00906481">
            <w:pPr>
              <w:jc w:val="center"/>
              <w:rPr>
                <w:color w:val="000000"/>
                <w:sz w:val="28"/>
                <w:szCs w:val="28"/>
              </w:rPr>
            </w:pPr>
            <w:r w:rsidRPr="00DB6170">
              <w:rPr>
                <w:color w:val="000000"/>
                <w:sz w:val="28"/>
                <w:szCs w:val="28"/>
              </w:rPr>
              <w:t>136,4</w:t>
            </w:r>
          </w:p>
        </w:tc>
        <w:tc>
          <w:tcPr>
            <w:tcW w:w="920" w:type="pct"/>
            <w:shd w:val="clear" w:color="auto" w:fill="auto"/>
          </w:tcPr>
          <w:p w:rsidR="00DB6170" w:rsidRPr="00DB6170" w:rsidRDefault="00DB6170" w:rsidP="00DB6170">
            <w:pPr>
              <w:jc w:val="center"/>
              <w:rPr>
                <w:color w:val="000000"/>
                <w:sz w:val="28"/>
                <w:szCs w:val="28"/>
              </w:rPr>
            </w:pPr>
            <w:r w:rsidRPr="00DB6170">
              <w:rPr>
                <w:color w:val="000000"/>
                <w:sz w:val="28"/>
                <w:szCs w:val="28"/>
              </w:rPr>
              <w:t>59:01:4410095:2375</w:t>
            </w:r>
          </w:p>
        </w:tc>
        <w:tc>
          <w:tcPr>
            <w:tcW w:w="526" w:type="pct"/>
            <w:shd w:val="clear" w:color="auto" w:fill="auto"/>
            <w:vAlign w:val="bottom"/>
          </w:tcPr>
          <w:p w:rsidR="00DB6170" w:rsidRPr="00DB6170" w:rsidRDefault="00DB6170" w:rsidP="00906481">
            <w:pPr>
              <w:jc w:val="center"/>
              <w:rPr>
                <w:color w:val="000000"/>
                <w:sz w:val="28"/>
                <w:szCs w:val="28"/>
              </w:rPr>
            </w:pPr>
            <w:r w:rsidRPr="00DB6170">
              <w:rPr>
                <w:color w:val="000000"/>
                <w:sz w:val="28"/>
                <w:szCs w:val="28"/>
              </w:rPr>
              <w:t>480802,22</w:t>
            </w:r>
          </w:p>
        </w:tc>
      </w:tr>
      <w:tr w:rsidR="00DB6170" w:rsidRPr="00DB6170" w:rsidTr="00906481">
        <w:trPr>
          <w:trHeight w:val="20"/>
        </w:trPr>
        <w:tc>
          <w:tcPr>
            <w:tcW w:w="222" w:type="pct"/>
            <w:shd w:val="clear" w:color="auto" w:fill="auto"/>
          </w:tcPr>
          <w:p w:rsidR="00DB6170" w:rsidRPr="00DB6170" w:rsidRDefault="00DB6170" w:rsidP="00DB6170">
            <w:pPr>
              <w:jc w:val="center"/>
              <w:rPr>
                <w:color w:val="000000"/>
                <w:sz w:val="28"/>
                <w:szCs w:val="28"/>
              </w:rPr>
            </w:pPr>
            <w:r w:rsidRPr="00DB617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1" w:type="pct"/>
            <w:shd w:val="clear" w:color="auto" w:fill="auto"/>
          </w:tcPr>
          <w:p w:rsidR="00DB6170" w:rsidRPr="00DB6170" w:rsidRDefault="00DB6170" w:rsidP="00DB6170">
            <w:pPr>
              <w:jc w:val="center"/>
              <w:rPr>
                <w:color w:val="000000"/>
                <w:sz w:val="28"/>
                <w:szCs w:val="28"/>
              </w:rPr>
            </w:pPr>
            <w:r w:rsidRPr="00DB6170">
              <w:rPr>
                <w:color w:val="000000"/>
                <w:sz w:val="28"/>
                <w:szCs w:val="28"/>
              </w:rPr>
              <w:t>19432</w:t>
            </w:r>
          </w:p>
        </w:tc>
        <w:tc>
          <w:tcPr>
            <w:tcW w:w="1206" w:type="pct"/>
            <w:shd w:val="clear" w:color="auto" w:fill="auto"/>
          </w:tcPr>
          <w:p w:rsidR="00DB6170" w:rsidRPr="00DB6170" w:rsidRDefault="00DB6170" w:rsidP="00DB6170">
            <w:pPr>
              <w:rPr>
                <w:color w:val="000000"/>
                <w:sz w:val="28"/>
                <w:szCs w:val="28"/>
              </w:rPr>
            </w:pPr>
            <w:r w:rsidRPr="00DB6170">
              <w:rPr>
                <w:color w:val="000000"/>
                <w:sz w:val="28"/>
                <w:szCs w:val="28"/>
              </w:rPr>
              <w:t xml:space="preserve">г. Пермь, </w:t>
            </w:r>
            <w:proofErr w:type="gramStart"/>
            <w:r w:rsidRPr="00DB6170">
              <w:rPr>
                <w:color w:val="000000"/>
                <w:sz w:val="28"/>
                <w:szCs w:val="28"/>
              </w:rPr>
              <w:t>Свердловский</w:t>
            </w:r>
            <w:proofErr w:type="gramEnd"/>
            <w:r w:rsidRPr="00DB6170">
              <w:rPr>
                <w:color w:val="000000"/>
                <w:sz w:val="28"/>
                <w:szCs w:val="28"/>
              </w:rPr>
              <w:t xml:space="preserve"> </w:t>
            </w:r>
          </w:p>
          <w:p w:rsidR="00DB6170" w:rsidRPr="00DB6170" w:rsidRDefault="00DB6170" w:rsidP="00DB6170">
            <w:pPr>
              <w:rPr>
                <w:color w:val="000000"/>
                <w:sz w:val="28"/>
                <w:szCs w:val="28"/>
              </w:rPr>
            </w:pPr>
            <w:r w:rsidRPr="00DB6170">
              <w:rPr>
                <w:color w:val="000000"/>
                <w:sz w:val="28"/>
                <w:szCs w:val="28"/>
              </w:rPr>
              <w:t xml:space="preserve">район, ул. </w:t>
            </w:r>
            <w:proofErr w:type="gramStart"/>
            <w:r w:rsidRPr="00DB6170">
              <w:rPr>
                <w:color w:val="000000"/>
                <w:sz w:val="28"/>
                <w:szCs w:val="28"/>
              </w:rPr>
              <w:t>Холмогорская</w:t>
            </w:r>
            <w:proofErr w:type="gramEnd"/>
            <w:r w:rsidRPr="00DB6170">
              <w:rPr>
                <w:color w:val="000000"/>
                <w:sz w:val="28"/>
                <w:szCs w:val="28"/>
              </w:rPr>
              <w:t xml:space="preserve">, </w:t>
            </w:r>
          </w:p>
          <w:p w:rsidR="00DB6170" w:rsidRPr="00DB6170" w:rsidRDefault="00DB6170" w:rsidP="00DB6170">
            <w:pPr>
              <w:rPr>
                <w:sz w:val="28"/>
                <w:szCs w:val="28"/>
              </w:rPr>
            </w:pPr>
            <w:r w:rsidRPr="00DB6170">
              <w:rPr>
                <w:color w:val="000000"/>
                <w:sz w:val="28"/>
                <w:szCs w:val="28"/>
              </w:rPr>
              <w:t>д. 6</w:t>
            </w:r>
          </w:p>
        </w:tc>
        <w:tc>
          <w:tcPr>
            <w:tcW w:w="1119" w:type="pct"/>
            <w:shd w:val="clear" w:color="auto" w:fill="auto"/>
          </w:tcPr>
          <w:p w:rsidR="00DB6170" w:rsidRPr="00DB6170" w:rsidRDefault="00DB6170" w:rsidP="00906481">
            <w:pPr>
              <w:jc w:val="both"/>
              <w:rPr>
                <w:sz w:val="28"/>
                <w:szCs w:val="28"/>
              </w:rPr>
            </w:pPr>
            <w:r w:rsidRPr="00DB6170">
              <w:rPr>
                <w:sz w:val="28"/>
                <w:szCs w:val="28"/>
              </w:rPr>
              <w:t xml:space="preserve">помещение (№ 1 – 24), назначение: нежилое, </w:t>
            </w:r>
          </w:p>
          <w:p w:rsidR="00DB6170" w:rsidRPr="00DB6170" w:rsidRDefault="00DB6170" w:rsidP="00906481">
            <w:pPr>
              <w:jc w:val="both"/>
              <w:rPr>
                <w:sz w:val="28"/>
                <w:szCs w:val="28"/>
              </w:rPr>
            </w:pPr>
            <w:r w:rsidRPr="00DB6170">
              <w:rPr>
                <w:sz w:val="28"/>
                <w:szCs w:val="28"/>
              </w:rPr>
              <w:t>цокольный этаж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DB6170" w:rsidRPr="00DB6170" w:rsidRDefault="00DB6170" w:rsidP="00906481">
            <w:pPr>
              <w:jc w:val="center"/>
              <w:rPr>
                <w:color w:val="000000"/>
                <w:sz w:val="28"/>
                <w:szCs w:val="28"/>
              </w:rPr>
            </w:pPr>
            <w:r w:rsidRPr="00DB6170">
              <w:rPr>
                <w:color w:val="000000"/>
                <w:sz w:val="28"/>
                <w:szCs w:val="28"/>
              </w:rPr>
              <w:t>358,6</w:t>
            </w:r>
          </w:p>
        </w:tc>
        <w:tc>
          <w:tcPr>
            <w:tcW w:w="920" w:type="pct"/>
            <w:shd w:val="clear" w:color="auto" w:fill="auto"/>
          </w:tcPr>
          <w:p w:rsidR="00DB6170" w:rsidRPr="00DB6170" w:rsidRDefault="00DB6170" w:rsidP="00DB6170">
            <w:pPr>
              <w:jc w:val="center"/>
              <w:rPr>
                <w:color w:val="000000"/>
                <w:sz w:val="28"/>
                <w:szCs w:val="28"/>
              </w:rPr>
            </w:pPr>
            <w:r w:rsidRPr="00DB6170">
              <w:rPr>
                <w:color w:val="000000"/>
                <w:sz w:val="28"/>
                <w:szCs w:val="28"/>
              </w:rPr>
              <w:t>59:01:4319245:2365</w:t>
            </w:r>
          </w:p>
        </w:tc>
        <w:tc>
          <w:tcPr>
            <w:tcW w:w="526" w:type="pct"/>
            <w:shd w:val="clear" w:color="auto" w:fill="auto"/>
            <w:vAlign w:val="bottom"/>
          </w:tcPr>
          <w:p w:rsidR="00DB6170" w:rsidRPr="00DB6170" w:rsidRDefault="00DB6170" w:rsidP="00906481">
            <w:pPr>
              <w:jc w:val="center"/>
              <w:rPr>
                <w:color w:val="000000"/>
                <w:sz w:val="28"/>
                <w:szCs w:val="28"/>
              </w:rPr>
            </w:pPr>
            <w:r w:rsidRPr="00DB6170">
              <w:rPr>
                <w:color w:val="000000"/>
                <w:sz w:val="28"/>
                <w:szCs w:val="28"/>
              </w:rPr>
              <w:t>1523952,87</w:t>
            </w:r>
          </w:p>
        </w:tc>
      </w:tr>
    </w:tbl>
    <w:p w:rsidR="00405917" w:rsidRPr="00405917" w:rsidRDefault="00405917" w:rsidP="00405917"/>
    <w:sectPr w:rsidR="00405917" w:rsidRPr="00405917" w:rsidSect="00DB6170">
      <w:pgSz w:w="16838" w:h="11906" w:orient="landscape" w:code="9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17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TmXfvWDkQUm0z2v9u23fjxEDKkQ=" w:salt="HEU/ANPk/ABekn3JlUU8jQ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0413"/>
    <w:rsid w:val="001B38F0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0BB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07674"/>
    <w:rsid w:val="00311B9D"/>
    <w:rsid w:val="00321755"/>
    <w:rsid w:val="003345B2"/>
    <w:rsid w:val="00337CF9"/>
    <w:rsid w:val="00343A1F"/>
    <w:rsid w:val="0034548B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05917"/>
    <w:rsid w:val="004200AF"/>
    <w:rsid w:val="00432105"/>
    <w:rsid w:val="00432DCB"/>
    <w:rsid w:val="0043317E"/>
    <w:rsid w:val="00442C2D"/>
    <w:rsid w:val="0046540C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F1108"/>
    <w:rsid w:val="005F173E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4BEE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06481"/>
    <w:rsid w:val="00923E81"/>
    <w:rsid w:val="009379BE"/>
    <w:rsid w:val="00947888"/>
    <w:rsid w:val="00957612"/>
    <w:rsid w:val="00990301"/>
    <w:rsid w:val="00996FBA"/>
    <w:rsid w:val="009A3436"/>
    <w:rsid w:val="009A7509"/>
    <w:rsid w:val="009C4306"/>
    <w:rsid w:val="009C6276"/>
    <w:rsid w:val="009C6CA1"/>
    <w:rsid w:val="009C7196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08DD"/>
    <w:rsid w:val="00B97AFE"/>
    <w:rsid w:val="00BA28AD"/>
    <w:rsid w:val="00BB304C"/>
    <w:rsid w:val="00BB4B87"/>
    <w:rsid w:val="00BC175A"/>
    <w:rsid w:val="00BC4EE7"/>
    <w:rsid w:val="00BD02FB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E4254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96FDE"/>
    <w:rsid w:val="00DB3FE4"/>
    <w:rsid w:val="00DB59FB"/>
    <w:rsid w:val="00DB6170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51B1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1918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Салмина Светлана Викторовна</cp:lastModifiedBy>
  <cp:revision>4</cp:revision>
  <cp:lastPrinted>2021-01-28T12:01:00Z</cp:lastPrinted>
  <dcterms:created xsi:type="dcterms:W3CDTF">2021-01-19T06:30:00Z</dcterms:created>
  <dcterms:modified xsi:type="dcterms:W3CDTF">2021-01-28T12:02:00Z</dcterms:modified>
</cp:coreProperties>
</file>